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5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719"/>
        <w:gridCol w:w="2409"/>
        <w:gridCol w:w="1925"/>
        <w:gridCol w:w="1218"/>
      </w:tblGrid>
      <w:tr w:rsidR="00880645" w:rsidTr="00172355">
        <w:trPr>
          <w:trHeight w:val="1110"/>
          <w:jc w:val="center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172355" w:rsidP="001723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163ED" wp14:editId="109365A6">
                  <wp:extent cx="5143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Pr="00B076DE" w:rsidRDefault="00B076DE" w:rsidP="00B076DE">
            <w:pPr>
              <w:jc w:val="center"/>
              <w:rPr>
                <w:rFonts w:ascii="Arial" w:hAnsi="Arial" w:cs="Arial"/>
                <w:b/>
                <w:i/>
              </w:rPr>
            </w:pPr>
            <w:r w:rsidRPr="00B076DE">
              <w:rPr>
                <w:rFonts w:ascii="Arial" w:hAnsi="Arial" w:cs="Arial"/>
                <w:b/>
                <w:i/>
              </w:rPr>
              <w:t>Проект</w:t>
            </w:r>
          </w:p>
        </w:tc>
      </w:tr>
      <w:tr w:rsidR="00880645" w:rsidTr="00172355">
        <w:trPr>
          <w:trHeight w:val="282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C51B04">
            <w:pPr>
              <w:jc w:val="center"/>
            </w:pPr>
            <w:r>
              <w:rPr>
                <w:rFonts w:ascii="Arial" w:hAnsi="Arial"/>
                <w:b/>
                <w:bCs/>
              </w:rPr>
              <w:t>ДУМА КОЛПАШЕВСКОГО РАЙОНА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ТОМСКОЙ ОБЛАСТИ</w:t>
            </w:r>
          </w:p>
        </w:tc>
      </w:tr>
      <w:tr w:rsidR="00880645" w:rsidTr="00172355">
        <w:trPr>
          <w:trHeight w:val="360"/>
          <w:jc w:val="center"/>
        </w:trPr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880645"/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C51B04">
            <w:pPr>
              <w:jc w:val="center"/>
            </w:pPr>
            <w:proofErr w:type="gramStart"/>
            <w:r>
              <w:rPr>
                <w:rFonts w:ascii="Arial" w:hAnsi="Arial"/>
                <w:b/>
                <w:bCs/>
              </w:rPr>
              <w:t>Р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Е Ш Е Н И 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880645"/>
        </w:tc>
      </w:tr>
      <w:tr w:rsidR="00880645" w:rsidTr="00172355">
        <w:trPr>
          <w:trHeight w:val="376"/>
          <w:jc w:val="center"/>
        </w:trPr>
        <w:tc>
          <w:tcPr>
            <w:tcW w:w="92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880645"/>
        </w:tc>
      </w:tr>
      <w:tr w:rsidR="00880645" w:rsidTr="00172355">
        <w:trPr>
          <w:trHeight w:val="38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B076DE">
            <w:pPr>
              <w:jc w:val="both"/>
            </w:pPr>
            <w:r>
              <w:rPr>
                <w:rFonts w:ascii="Arial" w:hAnsi="Arial"/>
              </w:rPr>
              <w:t>___________</w:t>
            </w:r>
          </w:p>
        </w:tc>
        <w:tc>
          <w:tcPr>
            <w:tcW w:w="6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B076DE" w:rsidP="00B076DE">
            <w:pPr>
              <w:jc w:val="both"/>
            </w:pPr>
            <w:r>
              <w:rPr>
                <w:rFonts w:ascii="Arial" w:hAnsi="Arial"/>
              </w:rPr>
              <w:t xml:space="preserve"> </w:t>
            </w:r>
            <w:r w:rsidR="00C51B04">
              <w:rPr>
                <w:rFonts w:ascii="Arial" w:hAnsi="Arial"/>
              </w:rPr>
              <w:t xml:space="preserve"> № </w:t>
            </w:r>
            <w:r>
              <w:rPr>
                <w:rFonts w:ascii="Arial" w:hAnsi="Arial"/>
              </w:rPr>
              <w:t>____</w:t>
            </w:r>
          </w:p>
        </w:tc>
      </w:tr>
      <w:tr w:rsidR="00880645" w:rsidTr="00172355">
        <w:trPr>
          <w:trHeight w:val="282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880645"/>
        </w:tc>
      </w:tr>
      <w:tr w:rsidR="00880645" w:rsidTr="00172355">
        <w:trPr>
          <w:trHeight w:val="1633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C51B04" w:rsidP="00172355">
            <w:pPr>
              <w:jc w:val="center"/>
              <w:rPr>
                <w:rFonts w:ascii="Arial" w:eastAsia="Arial" w:hAnsi="Arial" w:cs="Arial"/>
              </w:rPr>
            </w:pPr>
            <w:bookmarkStart w:id="0" w:name="_GoBack"/>
            <w:r>
              <w:rPr>
                <w:rFonts w:ascii="Arial" w:hAnsi="Arial"/>
              </w:rPr>
              <w:t>Об утверждении</w:t>
            </w:r>
          </w:p>
          <w:p w:rsidR="00880645" w:rsidRDefault="00C51B04">
            <w:pPr>
              <w:jc w:val="center"/>
            </w:pPr>
            <w:r>
              <w:rPr>
                <w:rFonts w:ascii="Arial" w:hAnsi="Arial"/>
              </w:rPr>
              <w:t>перечня 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 муниципального земельного контроля в границах муниципального образования «Колпашевский район»</w:t>
            </w:r>
            <w:bookmarkEnd w:id="0"/>
          </w:p>
        </w:tc>
      </w:tr>
    </w:tbl>
    <w:p w:rsidR="00880645" w:rsidRDefault="00880645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eastAsia"/>
        </w:rPr>
      </w:pPr>
    </w:p>
    <w:p w:rsidR="00880645" w:rsidRDefault="00880645">
      <w:pPr>
        <w:jc w:val="both"/>
        <w:rPr>
          <w:rFonts w:ascii="Arial" w:eastAsia="Arial" w:hAnsi="Arial" w:cs="Arial"/>
        </w:rPr>
      </w:pPr>
    </w:p>
    <w:p w:rsidR="00880645" w:rsidRDefault="00C51B04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880645" w:rsidRDefault="00880645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Arial" w:eastAsia="Arial" w:hAnsi="Arial" w:cs="Arial"/>
        </w:rPr>
      </w:pPr>
    </w:p>
    <w:p w:rsidR="00880645" w:rsidRDefault="00C51B04">
      <w:pPr>
        <w:tabs>
          <w:tab w:val="left" w:pos="540"/>
          <w:tab w:val="left" w:pos="720"/>
          <w:tab w:val="left" w:pos="900"/>
        </w:tabs>
        <w:jc w:val="center"/>
        <w:rPr>
          <w:rFonts w:ascii="Arial" w:eastAsia="Arial" w:hAnsi="Arial" w:cs="Arial"/>
        </w:rPr>
      </w:pPr>
      <w:r>
        <w:rPr>
          <w:rFonts w:ascii="Arial" w:hAnsi="Arial"/>
        </w:rPr>
        <w:t>Дума Колпашевского района РЕШИЛА:</w:t>
      </w:r>
    </w:p>
    <w:p w:rsidR="00880645" w:rsidRDefault="00880645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Arial" w:eastAsia="Arial" w:hAnsi="Arial" w:cs="Arial"/>
        </w:rPr>
      </w:pPr>
    </w:p>
    <w:p w:rsidR="00880645" w:rsidRDefault="00C51B04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1. Утвердить перечень 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 муниципального земельного контроля в границах муниципального образования «Колпашевский район» согласно приложению.</w:t>
      </w:r>
    </w:p>
    <w:p w:rsidR="00880645" w:rsidRDefault="00C51B04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Опубликовать настоящее решение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</w:t>
      </w:r>
    </w:p>
    <w:p w:rsidR="00880645" w:rsidRDefault="00C51B04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Настоящее решение вступает в силу с 01.03.2022, но не ранее даты его официального опубликования.</w:t>
      </w: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9"/>
        <w:gridCol w:w="1845"/>
        <w:gridCol w:w="3691"/>
      </w:tblGrid>
      <w:tr w:rsidR="00880645">
        <w:trPr>
          <w:trHeight w:val="272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C51B04">
            <w:r>
              <w:rPr>
                <w:rFonts w:ascii="Arial" w:hAnsi="Arial"/>
              </w:rPr>
              <w:t>Глава района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C51B04">
            <w:r>
              <w:rPr>
                <w:rFonts w:ascii="Arial" w:hAnsi="Arial"/>
              </w:rPr>
              <w:t>Председатель Думы района</w:t>
            </w:r>
          </w:p>
        </w:tc>
      </w:tr>
      <w:tr w:rsidR="00880645">
        <w:trPr>
          <w:trHeight w:val="552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>
            <w:pPr>
              <w:rPr>
                <w:rFonts w:ascii="Arial" w:eastAsia="Arial" w:hAnsi="Arial" w:cs="Arial"/>
                <w:lang w:val="en-US"/>
              </w:rPr>
            </w:pPr>
          </w:p>
          <w:p w:rsidR="00880645" w:rsidRDefault="00C51B04">
            <w:r>
              <w:rPr>
                <w:rFonts w:ascii="Arial" w:hAnsi="Arial"/>
              </w:rPr>
              <w:t>________________</w:t>
            </w:r>
            <w:proofErr w:type="spellStart"/>
            <w:r>
              <w:rPr>
                <w:rFonts w:ascii="Arial" w:hAnsi="Arial"/>
              </w:rPr>
              <w:t>А.Ф.Медных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>
            <w:pPr>
              <w:tabs>
                <w:tab w:val="left" w:pos="916"/>
              </w:tabs>
              <w:rPr>
                <w:rFonts w:ascii="Arial" w:eastAsia="Arial" w:hAnsi="Arial" w:cs="Arial"/>
                <w:lang w:val="en-US"/>
              </w:rPr>
            </w:pPr>
          </w:p>
          <w:p w:rsidR="00880645" w:rsidRDefault="00C51B04">
            <w:pPr>
              <w:jc w:val="right"/>
            </w:pPr>
            <w:r>
              <w:rPr>
                <w:rFonts w:ascii="Arial" w:hAnsi="Arial"/>
              </w:rPr>
              <w:t>_____________</w:t>
            </w:r>
            <w:proofErr w:type="spellStart"/>
            <w:r>
              <w:rPr>
                <w:rFonts w:ascii="Arial" w:hAnsi="Arial"/>
              </w:rPr>
              <w:t>И.Г.Токарева</w:t>
            </w:r>
            <w:proofErr w:type="spellEnd"/>
          </w:p>
        </w:tc>
      </w:tr>
    </w:tbl>
    <w:p w:rsidR="00880645" w:rsidRDefault="00880645">
      <w:pPr>
        <w:pStyle w:val="2"/>
        <w:widowControl w:val="0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ind w:left="5670"/>
        <w:jc w:val="both"/>
        <w:rPr>
          <w:rFonts w:ascii="Arial" w:eastAsia="Arial" w:hAnsi="Arial" w:cs="Arial"/>
        </w:rPr>
      </w:pPr>
    </w:p>
    <w:p w:rsidR="00880645" w:rsidRDefault="00880645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80645" w:rsidRDefault="00C51B04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Приложение</w:t>
      </w:r>
    </w:p>
    <w:p w:rsidR="00880645" w:rsidRDefault="00C51B04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УТВЕРЖДЕНО</w:t>
      </w:r>
    </w:p>
    <w:p w:rsidR="00880645" w:rsidRDefault="00C51B04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решением Думы Колпашевского района </w:t>
      </w:r>
      <w:proofErr w:type="gramStart"/>
      <w:r>
        <w:rPr>
          <w:rFonts w:ascii="Arial" w:hAnsi="Arial"/>
          <w:b/>
          <w:bCs/>
          <w:sz w:val="20"/>
          <w:szCs w:val="20"/>
        </w:rPr>
        <w:t>от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</w:t>
      </w:r>
      <w:r w:rsidR="00B076DE">
        <w:rPr>
          <w:rFonts w:ascii="Arial" w:hAnsi="Arial"/>
          <w:b/>
          <w:bCs/>
          <w:sz w:val="20"/>
          <w:szCs w:val="20"/>
        </w:rPr>
        <w:t>________</w:t>
      </w:r>
      <w:r>
        <w:rPr>
          <w:rFonts w:ascii="Arial" w:hAnsi="Arial"/>
          <w:b/>
          <w:bCs/>
          <w:sz w:val="20"/>
          <w:szCs w:val="20"/>
        </w:rPr>
        <w:t xml:space="preserve"> № </w:t>
      </w:r>
      <w:r w:rsidR="00B076DE">
        <w:rPr>
          <w:rFonts w:ascii="Arial" w:hAnsi="Arial"/>
          <w:b/>
          <w:bCs/>
          <w:sz w:val="20"/>
          <w:szCs w:val="20"/>
        </w:rPr>
        <w:t>_________</w:t>
      </w:r>
    </w:p>
    <w:p w:rsidR="00880645" w:rsidRDefault="00880645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80645" w:rsidRDefault="00880645">
      <w:pPr>
        <w:jc w:val="both"/>
        <w:rPr>
          <w:rFonts w:ascii="Arial" w:eastAsia="Arial" w:hAnsi="Arial" w:cs="Arial"/>
        </w:rPr>
      </w:pPr>
    </w:p>
    <w:p w:rsidR="00880645" w:rsidRDefault="00880645">
      <w:pPr>
        <w:jc w:val="both"/>
        <w:rPr>
          <w:rFonts w:ascii="Arial" w:eastAsia="Arial" w:hAnsi="Arial" w:cs="Arial"/>
        </w:rPr>
      </w:pPr>
    </w:p>
    <w:p w:rsidR="00880645" w:rsidRDefault="00C51B0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Перечень</w:t>
      </w:r>
    </w:p>
    <w:p w:rsidR="00880645" w:rsidRDefault="00C51B0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 муниципального земельного контроля в границах муниципального образования «Колпашевский район»</w:t>
      </w:r>
    </w:p>
    <w:p w:rsidR="00880645" w:rsidRDefault="00880645">
      <w:pPr>
        <w:widowControl w:val="0"/>
        <w:jc w:val="both"/>
        <w:rPr>
          <w:rFonts w:ascii="Arial" w:eastAsia="Arial" w:hAnsi="Arial" w:cs="Arial"/>
        </w:rPr>
      </w:pPr>
    </w:p>
    <w:p w:rsidR="00880645" w:rsidRDefault="00C51B0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EFFFF"/>
        </w:rPr>
        <w:tab/>
      </w:r>
      <w:r>
        <w:rPr>
          <w:rFonts w:ascii="Arial" w:hAnsi="Arial"/>
          <w:shd w:val="clear" w:color="auto" w:fill="FEFFFF"/>
        </w:rPr>
        <w:t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  <w:r>
        <w:rPr>
          <w:rFonts w:ascii="Arial" w:eastAsia="Arial" w:hAnsi="Arial" w:cs="Arial"/>
          <w:shd w:val="clear" w:color="auto" w:fill="FFFFFF"/>
        </w:rPr>
        <w:tab/>
      </w:r>
    </w:p>
    <w:p w:rsidR="00880645" w:rsidRDefault="00C51B04" w:rsidP="00C5368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Style w:val="a8"/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ab/>
        <w:t>2</w:t>
      </w:r>
      <w:r>
        <w:rPr>
          <w:rFonts w:ascii="Arial" w:hAnsi="Arial"/>
          <w:shd w:val="clear" w:color="auto" w:fill="FEFFFF"/>
        </w:rPr>
        <w:t>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80645" w:rsidRDefault="00C5368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</w:pPr>
      <w:r>
        <w:rPr>
          <w:rStyle w:val="a8"/>
          <w:rFonts w:ascii="Arial" w:eastAsia="Arial" w:hAnsi="Arial" w:cs="Arial"/>
          <w:shd w:val="clear" w:color="auto" w:fill="FFFFFF"/>
        </w:rPr>
        <w:tab/>
        <w:t>3</w:t>
      </w:r>
      <w:r w:rsidR="00C51B04">
        <w:rPr>
          <w:rFonts w:ascii="Arial" w:hAnsi="Arial"/>
          <w:shd w:val="clear" w:color="auto" w:fill="FEFFFF"/>
        </w:rPr>
        <w:t>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sectPr w:rsidR="0088064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87" w:rsidRDefault="00900A87">
      <w:r>
        <w:separator/>
      </w:r>
    </w:p>
  </w:endnote>
  <w:endnote w:type="continuationSeparator" w:id="0">
    <w:p w:rsidR="00900A87" w:rsidRDefault="0090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5" w:rsidRDefault="00880645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5" w:rsidRDefault="00880645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87" w:rsidRDefault="00900A87">
      <w:r>
        <w:separator/>
      </w:r>
    </w:p>
  </w:footnote>
  <w:footnote w:type="continuationSeparator" w:id="0">
    <w:p w:rsidR="00900A87" w:rsidRDefault="0090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5" w:rsidRDefault="00C51B04">
    <w:pPr>
      <w:pStyle w:val="a4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076D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5" w:rsidRDefault="00880645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0645"/>
    <w:rsid w:val="00172355"/>
    <w:rsid w:val="002E51AE"/>
    <w:rsid w:val="00880645"/>
    <w:rsid w:val="00900A87"/>
    <w:rsid w:val="0098616A"/>
    <w:rsid w:val="00B076DE"/>
    <w:rsid w:val="00C51B04"/>
    <w:rsid w:val="00C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3579C0"/>
    </w:rPr>
  </w:style>
  <w:style w:type="paragraph" w:styleId="a9">
    <w:name w:val="Balloon Text"/>
    <w:basedOn w:val="a"/>
    <w:link w:val="aa"/>
    <w:uiPriority w:val="99"/>
    <w:semiHidden/>
    <w:unhideWhenUsed/>
    <w:rsid w:val="001723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355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3579C0"/>
    </w:rPr>
  </w:style>
  <w:style w:type="paragraph" w:styleId="a9">
    <w:name w:val="Balloon Text"/>
    <w:basedOn w:val="a"/>
    <w:link w:val="aa"/>
    <w:uiPriority w:val="99"/>
    <w:semiHidden/>
    <w:unhideWhenUsed/>
    <w:rsid w:val="001723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35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PravovoyOtdel2_2021</dc:creator>
  <cp:lastModifiedBy>Алёшина Галина Борисовна</cp:lastModifiedBy>
  <cp:revision>5</cp:revision>
  <cp:lastPrinted>2022-02-15T08:54:00Z</cp:lastPrinted>
  <dcterms:created xsi:type="dcterms:W3CDTF">2022-02-15T05:38:00Z</dcterms:created>
  <dcterms:modified xsi:type="dcterms:W3CDTF">2022-02-16T07:33:00Z</dcterms:modified>
</cp:coreProperties>
</file>